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33" w:rsidRDefault="00030D33" w:rsidP="00030D33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030D33" w:rsidRDefault="00030D33" w:rsidP="00030D33">
      <w:pPr>
        <w:tabs>
          <w:tab w:val="center" w:pos="4677"/>
        </w:tabs>
        <w:jc w:val="center"/>
        <w:rPr>
          <w:b/>
          <w:sz w:val="36"/>
          <w:szCs w:val="36"/>
        </w:rPr>
      </w:pPr>
    </w:p>
    <w:p w:rsidR="00030D33" w:rsidRDefault="00030D33" w:rsidP="00030D33">
      <w:pPr>
        <w:pStyle w:val="a5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030D33" w:rsidRDefault="00030D33" w:rsidP="00030D33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30D33" w:rsidRDefault="00030D33" w:rsidP="00030D33">
      <w:pPr>
        <w:pStyle w:val="a4"/>
        <w:rPr>
          <w:sz w:val="28"/>
          <w:szCs w:val="28"/>
        </w:rPr>
      </w:pPr>
      <w:r w:rsidRPr="00A76ED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09 </w:t>
      </w:r>
      <w:r w:rsidRPr="00A76E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436</w:t>
      </w:r>
    </w:p>
    <w:p w:rsidR="00030D33" w:rsidRPr="00A76ED5" w:rsidRDefault="00030D33" w:rsidP="00030D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30D33" w:rsidTr="00AE55E9">
        <w:tc>
          <w:tcPr>
            <w:tcW w:w="5070" w:type="dxa"/>
          </w:tcPr>
          <w:p w:rsidR="00030D33" w:rsidRDefault="00030D33" w:rsidP="00AE55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E57F6"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BE57F6">
              <w:rPr>
                <w:b/>
                <w:bCs/>
                <w:sz w:val="28"/>
                <w:szCs w:val="28"/>
              </w:rPr>
              <w:t xml:space="preserve">перечня главных администраторов </w:t>
            </w:r>
            <w:r>
              <w:rPr>
                <w:b/>
                <w:bCs/>
                <w:sz w:val="28"/>
                <w:szCs w:val="28"/>
              </w:rPr>
              <w:t xml:space="preserve">источников финансирования дефицита бюджета </w:t>
            </w:r>
            <w:r w:rsidRPr="00BE57F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городского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поселения</w:t>
            </w:r>
            <w:r w:rsidRPr="00BE57F6">
              <w:rPr>
                <w:b/>
                <w:bCs/>
                <w:sz w:val="28"/>
                <w:szCs w:val="28"/>
              </w:rPr>
              <w:t xml:space="preserve"> «Карымск</w:t>
            </w:r>
            <w:r>
              <w:rPr>
                <w:b/>
                <w:bCs/>
                <w:sz w:val="28"/>
                <w:szCs w:val="28"/>
              </w:rPr>
              <w:t>ое</w:t>
            </w:r>
            <w:r w:rsidRPr="00BE57F6">
              <w:rPr>
                <w:b/>
                <w:bCs/>
                <w:sz w:val="28"/>
                <w:szCs w:val="28"/>
              </w:rPr>
              <w:t>» на 2022 год и на плановый период 2023 и 2024 годов</w:t>
            </w:r>
          </w:p>
        </w:tc>
        <w:tc>
          <w:tcPr>
            <w:tcW w:w="4501" w:type="dxa"/>
          </w:tcPr>
          <w:p w:rsidR="00030D33" w:rsidRDefault="00030D33" w:rsidP="00AE55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30D33" w:rsidRDefault="00030D33" w:rsidP="00030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30D33" w:rsidRPr="0098176D" w:rsidRDefault="00030D33" w:rsidP="00030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пунктами 3 и 4 статьи 160.2 </w:t>
      </w:r>
      <w:r w:rsidRPr="00DA0445">
        <w:rPr>
          <w:sz w:val="28"/>
          <w:szCs w:val="28"/>
        </w:rPr>
        <w:t xml:space="preserve">Бюджетного кодекса Российской Федерации, постановлением Правительства Российской Федерации от </w:t>
      </w:r>
      <w:r w:rsidRPr="0098176D">
        <w:rPr>
          <w:sz w:val="28"/>
          <w:szCs w:val="28"/>
        </w:rPr>
        <w:t>16 сентября</w:t>
      </w:r>
      <w:r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A044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1568</w:t>
      </w:r>
      <w:r w:rsidRPr="00DA0445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>
        <w:rPr>
          <w:sz w:val="28"/>
          <w:szCs w:val="28"/>
        </w:rPr>
        <w:t xml:space="preserve"> утверждению </w:t>
      </w:r>
      <w:proofErr w:type="gramStart"/>
      <w:r>
        <w:rPr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</w:t>
      </w:r>
      <w:r w:rsidRPr="00DA0445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статьей 42</w:t>
      </w:r>
      <w:r w:rsidRPr="0098176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городского поселения «К</w:t>
      </w:r>
      <w:r w:rsidRPr="0098176D">
        <w:rPr>
          <w:sz w:val="28"/>
          <w:szCs w:val="28"/>
        </w:rPr>
        <w:t>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r w:rsidRPr="0098176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98176D">
        <w:rPr>
          <w:sz w:val="28"/>
          <w:szCs w:val="28"/>
        </w:rPr>
        <w:t>:</w:t>
      </w:r>
    </w:p>
    <w:p w:rsidR="00030D33" w:rsidRPr="00DA0445" w:rsidRDefault="00030D33" w:rsidP="00030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04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главных администраторов источников финансирования дефицита бюджета</w:t>
      </w:r>
      <w:r w:rsidRPr="00DA0445">
        <w:rPr>
          <w:sz w:val="28"/>
          <w:szCs w:val="28"/>
        </w:rPr>
        <w:t xml:space="preserve"> </w:t>
      </w:r>
      <w:r>
        <w:rPr>
          <w:sz w:val="28"/>
          <w:szCs w:val="28"/>
        </w:rPr>
        <w:t>- органов местного самоуправления городского поселения «</w:t>
      </w:r>
      <w:r w:rsidRPr="00DA0445">
        <w:rPr>
          <w:sz w:val="28"/>
          <w:szCs w:val="28"/>
        </w:rPr>
        <w:t>Карымск</w:t>
      </w:r>
      <w:r>
        <w:rPr>
          <w:sz w:val="28"/>
          <w:szCs w:val="28"/>
        </w:rPr>
        <w:t>ое</w:t>
      </w:r>
      <w:r w:rsidRPr="00DA0445">
        <w:rPr>
          <w:sz w:val="28"/>
          <w:szCs w:val="28"/>
        </w:rPr>
        <w:t>»</w:t>
      </w:r>
      <w:r>
        <w:rPr>
          <w:sz w:val="28"/>
          <w:szCs w:val="28"/>
        </w:rPr>
        <w:t xml:space="preserve"> на 2022 год и на плановый период 2023 и 2024 годов, согласно </w:t>
      </w:r>
      <w:r w:rsidRPr="00DA0445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DA0445">
        <w:rPr>
          <w:sz w:val="28"/>
          <w:szCs w:val="28"/>
        </w:rPr>
        <w:t>.</w:t>
      </w:r>
    </w:p>
    <w:p w:rsidR="00030D33" w:rsidRPr="00DA0445" w:rsidRDefault="00030D33" w:rsidP="00030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43C">
        <w:rPr>
          <w:sz w:val="28"/>
          <w:szCs w:val="28"/>
        </w:rPr>
        <w:t>2</w:t>
      </w:r>
      <w:r w:rsidRPr="00DA0445">
        <w:rPr>
          <w:sz w:val="28"/>
          <w:szCs w:val="28"/>
        </w:rPr>
        <w:t xml:space="preserve">. </w:t>
      </w:r>
      <w:proofErr w:type="gramStart"/>
      <w:r w:rsidRPr="00DA0445">
        <w:rPr>
          <w:sz w:val="28"/>
          <w:szCs w:val="28"/>
        </w:rPr>
        <w:t>Контроль за</w:t>
      </w:r>
      <w:proofErr w:type="gramEnd"/>
      <w:r w:rsidRPr="00DA0445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начальника финансово-экономического отдела администрации 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Голыгину</w:t>
      </w:r>
      <w:proofErr w:type="spellEnd"/>
      <w:r>
        <w:rPr>
          <w:sz w:val="28"/>
          <w:szCs w:val="28"/>
        </w:rPr>
        <w:t xml:space="preserve"> Т.С.</w:t>
      </w:r>
    </w:p>
    <w:p w:rsidR="00030D33" w:rsidRDefault="00030D33" w:rsidP="00030D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0445">
        <w:rPr>
          <w:sz w:val="28"/>
          <w:szCs w:val="28"/>
        </w:rPr>
        <w:t>.</w:t>
      </w:r>
      <w:r w:rsidRPr="00A265EB">
        <w:rPr>
          <w:sz w:val="28"/>
          <w:szCs w:val="28"/>
        </w:rPr>
        <w:t xml:space="preserve"> </w:t>
      </w:r>
      <w:r w:rsidRPr="00171BF0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Pr="002D7FA0">
        <w:rPr>
          <w:sz w:val="28"/>
          <w:szCs w:val="28"/>
        </w:rPr>
        <w:t xml:space="preserve">городского поселения «Карымское» </w:t>
      </w:r>
      <w:r w:rsidRPr="002D7FA0">
        <w:rPr>
          <w:sz w:val="28"/>
          <w:szCs w:val="28"/>
          <w:lang w:val="en-US"/>
        </w:rPr>
        <w:t>http</w:t>
      </w:r>
      <w:r w:rsidRPr="002D7FA0">
        <w:rPr>
          <w:sz w:val="28"/>
          <w:szCs w:val="28"/>
        </w:rPr>
        <w:t>//</w:t>
      </w:r>
      <w:r w:rsidRPr="002D7FA0">
        <w:rPr>
          <w:sz w:val="28"/>
          <w:szCs w:val="28"/>
          <w:lang w:val="en-US"/>
        </w:rPr>
        <w:t>www</w:t>
      </w:r>
      <w:r w:rsidRPr="002D7FA0">
        <w:rPr>
          <w:sz w:val="28"/>
          <w:szCs w:val="28"/>
        </w:rPr>
        <w:t xml:space="preserve">. </w:t>
      </w:r>
      <w:proofErr w:type="spellStart"/>
      <w:r w:rsidRPr="002D7FA0">
        <w:rPr>
          <w:sz w:val="28"/>
          <w:szCs w:val="28"/>
          <w:lang w:val="en-US"/>
        </w:rPr>
        <w:t>Karymskoe</w:t>
      </w:r>
      <w:proofErr w:type="spellEnd"/>
      <w:r w:rsidRPr="002D7FA0">
        <w:rPr>
          <w:sz w:val="28"/>
          <w:szCs w:val="28"/>
        </w:rPr>
        <w:t>/</w:t>
      </w:r>
      <w:proofErr w:type="spellStart"/>
      <w:r w:rsidRPr="002D7FA0">
        <w:rPr>
          <w:sz w:val="28"/>
          <w:szCs w:val="28"/>
          <w:lang w:val="en-US"/>
        </w:rPr>
        <w:t>ru</w:t>
      </w:r>
      <w:proofErr w:type="spellEnd"/>
      <w:r w:rsidRPr="002D7FA0">
        <w:rPr>
          <w:sz w:val="28"/>
          <w:szCs w:val="28"/>
        </w:rPr>
        <w:t>,</w:t>
      </w:r>
      <w:r>
        <w:rPr>
          <w:sz w:val="28"/>
          <w:szCs w:val="28"/>
        </w:rPr>
        <w:t>,</w:t>
      </w:r>
      <w:r w:rsidRPr="002D7FA0">
        <w:rPr>
          <w:sz w:val="28"/>
          <w:szCs w:val="28"/>
        </w:rPr>
        <w:t xml:space="preserve"> а также на информационном стенде городского поселения «Карымское»</w:t>
      </w:r>
      <w:r>
        <w:rPr>
          <w:sz w:val="28"/>
          <w:szCs w:val="28"/>
        </w:rPr>
        <w:t>,</w:t>
      </w:r>
      <w:r w:rsidRPr="002D7FA0">
        <w:rPr>
          <w:sz w:val="28"/>
          <w:szCs w:val="28"/>
        </w:rPr>
        <w:t xml:space="preserve">  вступает в силу с 01</w:t>
      </w:r>
      <w:r>
        <w:rPr>
          <w:sz w:val="28"/>
          <w:szCs w:val="28"/>
        </w:rPr>
        <w:t xml:space="preserve"> января </w:t>
      </w:r>
      <w:r w:rsidRPr="002D7FA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D7FA0">
        <w:rPr>
          <w:sz w:val="28"/>
          <w:szCs w:val="28"/>
        </w:rPr>
        <w:t xml:space="preserve"> года.</w:t>
      </w:r>
    </w:p>
    <w:p w:rsidR="00030D33" w:rsidRDefault="00030D33" w:rsidP="00030D33">
      <w:pPr>
        <w:ind w:firstLine="720"/>
        <w:rPr>
          <w:sz w:val="28"/>
          <w:szCs w:val="28"/>
        </w:rPr>
      </w:pPr>
    </w:p>
    <w:p w:rsidR="00030D33" w:rsidRDefault="00030D33" w:rsidP="00030D33">
      <w:pPr>
        <w:ind w:firstLine="720"/>
        <w:rPr>
          <w:sz w:val="28"/>
          <w:szCs w:val="28"/>
        </w:rPr>
      </w:pPr>
    </w:p>
    <w:p w:rsidR="00030D33" w:rsidRDefault="00030D33" w:rsidP="00030D33">
      <w:pPr>
        <w:ind w:firstLine="720"/>
        <w:rPr>
          <w:sz w:val="28"/>
          <w:szCs w:val="28"/>
        </w:rPr>
      </w:pPr>
    </w:p>
    <w:p w:rsidR="00030D33" w:rsidRPr="00A76ED5" w:rsidRDefault="00030D33" w:rsidP="00030D3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030D33" w:rsidRDefault="00030D33" w:rsidP="00030D3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 w:rsidRPr="00A76ED5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A76ED5">
        <w:rPr>
          <w:sz w:val="28"/>
          <w:szCs w:val="28"/>
        </w:rPr>
        <w:t xml:space="preserve">»                                                 </w:t>
      </w:r>
      <w:r>
        <w:rPr>
          <w:sz w:val="28"/>
          <w:szCs w:val="28"/>
        </w:rPr>
        <w:t xml:space="preserve">    </w:t>
      </w:r>
      <w:r w:rsidRPr="00A76ED5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И.И.Мыльни</w:t>
      </w:r>
      <w:r w:rsidRPr="00A76ED5">
        <w:rPr>
          <w:sz w:val="28"/>
          <w:szCs w:val="28"/>
        </w:rPr>
        <w:t>ков</w:t>
      </w:r>
      <w:proofErr w:type="spellEnd"/>
      <w:r w:rsidRPr="00A76ED5">
        <w:rPr>
          <w:sz w:val="28"/>
          <w:szCs w:val="28"/>
        </w:rPr>
        <w:t xml:space="preserve"> </w:t>
      </w:r>
    </w:p>
    <w:p w:rsidR="00030D33" w:rsidRDefault="00030D33" w:rsidP="00030D33">
      <w:pPr>
        <w:jc w:val="both"/>
        <w:rPr>
          <w:sz w:val="24"/>
          <w:szCs w:val="24"/>
        </w:rPr>
      </w:pPr>
      <w:bookmarkStart w:id="0" w:name="P19"/>
      <w:bookmarkEnd w:id="0"/>
    </w:p>
    <w:tbl>
      <w:tblPr>
        <w:tblW w:w="11057" w:type="dxa"/>
        <w:tblInd w:w="-1026" w:type="dxa"/>
        <w:tblLook w:val="04A0"/>
      </w:tblPr>
      <w:tblGrid>
        <w:gridCol w:w="2125"/>
        <w:gridCol w:w="3059"/>
        <w:gridCol w:w="5873"/>
      </w:tblGrid>
      <w:tr w:rsidR="00030D33" w:rsidRPr="00030D33" w:rsidTr="00030D33">
        <w:trPr>
          <w:trHeight w:val="7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Приложение № 1 к Постановлению администрации</w:t>
            </w:r>
          </w:p>
        </w:tc>
      </w:tr>
      <w:tr w:rsidR="00030D33" w:rsidRPr="00030D33" w:rsidTr="00030D33">
        <w:trPr>
          <w:trHeight w:val="39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030D33" w:rsidRPr="00030D33" w:rsidTr="00030D33">
        <w:trPr>
          <w:trHeight w:val="43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№ 436  от "09  " декабря  202</w:t>
            </w:r>
            <w:r>
              <w:rPr>
                <w:rFonts w:ascii="Arial CYR" w:hAnsi="Arial CYR" w:cs="Arial CYR"/>
                <w:sz w:val="24"/>
                <w:szCs w:val="24"/>
              </w:rPr>
              <w:t>1</w:t>
            </w:r>
            <w:r w:rsidRPr="00030D33">
              <w:rPr>
                <w:rFonts w:ascii="Arial CYR" w:hAnsi="Arial CYR" w:cs="Arial CYR"/>
                <w:sz w:val="24"/>
                <w:szCs w:val="24"/>
              </w:rPr>
              <w:t>г</w:t>
            </w:r>
          </w:p>
        </w:tc>
      </w:tr>
      <w:tr w:rsidR="00030D33" w:rsidRPr="00030D33" w:rsidTr="00030D33">
        <w:trPr>
          <w:trHeight w:val="76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30D3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030D33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администраторов источников финансирования дефицита бюджета городского</w:t>
            </w:r>
            <w:proofErr w:type="gramEnd"/>
            <w:r w:rsidRPr="00030D3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поселения "Карымское"  на 2022 год и плановый период 2023 и 2024 годов</w:t>
            </w:r>
          </w:p>
        </w:tc>
      </w:tr>
      <w:tr w:rsidR="00030D33" w:rsidRPr="00030D33" w:rsidTr="00030D33">
        <w:trPr>
          <w:trHeight w:val="21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30D33" w:rsidRPr="00030D33" w:rsidTr="00030D33">
        <w:trPr>
          <w:trHeight w:val="1050"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Код  </w:t>
            </w:r>
            <w:proofErr w:type="gramStart"/>
            <w:r w:rsidRPr="00030D33">
              <w:rPr>
                <w:rFonts w:ascii="Arial CYR" w:hAnsi="Arial CYR" w:cs="Arial CYR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Наименование главных </w:t>
            </w:r>
            <w:proofErr w:type="gramStart"/>
            <w:r w:rsidRPr="00030D33">
              <w:rPr>
                <w:rFonts w:ascii="Arial CYR" w:hAnsi="Arial CYR" w:cs="Arial CYR"/>
                <w:sz w:val="24"/>
                <w:szCs w:val="24"/>
              </w:rPr>
              <w:t>администраторов источников финансирования дефицита  бюджетов городского поселения</w:t>
            </w:r>
            <w:proofErr w:type="gramEnd"/>
            <w:r w:rsidRPr="00030D33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</w:tr>
      <w:tr w:rsidR="00030D33" w:rsidRPr="00030D33" w:rsidTr="00030D33">
        <w:trPr>
          <w:trHeight w:val="3573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код главного </w:t>
            </w:r>
            <w:proofErr w:type="gramStart"/>
            <w:r w:rsidRPr="00030D33">
              <w:rPr>
                <w:rFonts w:ascii="Arial CYR" w:hAnsi="Arial CYR" w:cs="Arial CYR"/>
                <w:sz w:val="24"/>
                <w:szCs w:val="24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код </w:t>
            </w:r>
            <w:proofErr w:type="spellStart"/>
            <w:r w:rsidRPr="00030D33">
              <w:rPr>
                <w:rFonts w:ascii="Arial CYR" w:hAnsi="Arial CYR" w:cs="Arial CYR"/>
                <w:sz w:val="24"/>
                <w:szCs w:val="24"/>
              </w:rPr>
              <w:t>группы</w:t>
            </w:r>
            <w:proofErr w:type="gramStart"/>
            <w:r w:rsidRPr="00030D33">
              <w:rPr>
                <w:rFonts w:ascii="Arial CYR" w:hAnsi="Arial CYR" w:cs="Arial CYR"/>
                <w:sz w:val="24"/>
                <w:szCs w:val="24"/>
              </w:rPr>
              <w:t>,п</w:t>
            </w:r>
            <w:proofErr w:type="gramEnd"/>
            <w:r w:rsidRPr="00030D33">
              <w:rPr>
                <w:rFonts w:ascii="Arial CYR" w:hAnsi="Arial CYR" w:cs="Arial CYR"/>
                <w:sz w:val="24"/>
                <w:szCs w:val="24"/>
              </w:rPr>
              <w:t>одгруппы,статьи</w:t>
            </w:r>
            <w:proofErr w:type="spellEnd"/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и  вида источника финансирования дефицитов </w:t>
            </w:r>
            <w:proofErr w:type="spellStart"/>
            <w:r w:rsidRPr="00030D33">
              <w:rPr>
                <w:rFonts w:ascii="Arial CYR" w:hAnsi="Arial CYR" w:cs="Arial CYR"/>
                <w:sz w:val="24"/>
                <w:szCs w:val="24"/>
              </w:rPr>
              <w:t>бюджетов,код</w:t>
            </w:r>
            <w:proofErr w:type="spellEnd"/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классификации операций сектора государственного </w:t>
            </w:r>
            <w:proofErr w:type="spellStart"/>
            <w:r w:rsidRPr="00030D33">
              <w:rPr>
                <w:rFonts w:ascii="Arial CYR" w:hAnsi="Arial CYR" w:cs="Arial CYR"/>
                <w:sz w:val="24"/>
                <w:szCs w:val="24"/>
              </w:rPr>
              <w:t>управления,относящихся</w:t>
            </w:r>
            <w:proofErr w:type="spellEnd"/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к источникам финансирования дефицитов бюджетов</w:t>
            </w: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30D33" w:rsidRPr="00030D33" w:rsidTr="00030D33">
        <w:trPr>
          <w:trHeight w:val="40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030D33" w:rsidRPr="00030D33" w:rsidTr="00030D33">
        <w:trPr>
          <w:trHeight w:val="64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b/>
                <w:bCs/>
                <w:sz w:val="24"/>
                <w:szCs w:val="24"/>
              </w:rPr>
              <w:t>Администрация городского поселения "Карымское"</w:t>
            </w:r>
          </w:p>
        </w:tc>
      </w:tr>
      <w:tr w:rsidR="00030D33" w:rsidRPr="00030D33" w:rsidTr="00030D33">
        <w:trPr>
          <w:trHeight w:val="91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01 03 01 00 13 0000 710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030D33" w:rsidRPr="00030D33" w:rsidTr="00030D33">
        <w:trPr>
          <w:trHeight w:val="91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01 03 01 00 13 0000 810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30D33" w:rsidRPr="00030D33" w:rsidTr="00030D33">
        <w:trPr>
          <w:trHeight w:val="82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01 05 02 01 13 0000 510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</w:tr>
      <w:tr w:rsidR="00030D33" w:rsidRPr="00030D33" w:rsidTr="00030D33">
        <w:trPr>
          <w:trHeight w:val="69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01 05 02 01 13 0000 610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</w:tr>
    </w:tbl>
    <w:p w:rsidR="00796391" w:rsidRDefault="00796391"/>
    <w:sectPr w:rsidR="00796391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0D33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0D33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6438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6884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888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330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865"/>
    <w:rsid w:val="00DE2A0C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C7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0D3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Subtitle"/>
    <w:basedOn w:val="a"/>
    <w:link w:val="a6"/>
    <w:uiPriority w:val="99"/>
    <w:qFormat/>
    <w:rsid w:val="00030D33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030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2021-12-22T23:50:00Z</dcterms:created>
  <dcterms:modified xsi:type="dcterms:W3CDTF">2021-12-22T23:53:00Z</dcterms:modified>
</cp:coreProperties>
</file>